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72" w:rsidRPr="00DA1572" w:rsidRDefault="00DA1572" w:rsidP="00DA1572">
      <w:pPr>
        <w:tabs>
          <w:tab w:val="left" w:pos="6237"/>
        </w:tabs>
        <w:spacing w:line="276" w:lineRule="auto"/>
        <w:ind w:left="-709" w:right="-284"/>
        <w:jc w:val="center"/>
        <w:rPr>
          <w:rFonts w:ascii="Arial" w:hAnsi="Arial" w:cs="Arial"/>
          <w:sz w:val="24"/>
          <w:szCs w:val="24"/>
        </w:rPr>
      </w:pPr>
    </w:p>
    <w:p w:rsidR="009A6CCB" w:rsidRPr="00DA1572" w:rsidRDefault="009A6CCB" w:rsidP="009A6CCB">
      <w:pPr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 xml:space="preserve">Исполнительный комитет </w:t>
      </w:r>
      <w:proofErr w:type="spellStart"/>
      <w:r w:rsidR="004E21C3" w:rsidRPr="00DA1572">
        <w:rPr>
          <w:rFonts w:ascii="Arial" w:hAnsi="Arial" w:cs="Arial"/>
          <w:sz w:val="24"/>
          <w:szCs w:val="24"/>
        </w:rPr>
        <w:t>Псякского</w:t>
      </w:r>
      <w:proofErr w:type="spellEnd"/>
      <w:r w:rsidRPr="00DA15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770D" w:rsidRDefault="00DA770D" w:rsidP="00DA770D">
      <w:pPr>
        <w:pStyle w:val="headertext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22 марта 2021 г.                                                                                                  № 3</w:t>
      </w:r>
    </w:p>
    <w:p w:rsidR="009A6CCB" w:rsidRPr="00DA1572" w:rsidRDefault="00BD419E" w:rsidP="00BD419E">
      <w:pPr>
        <w:pStyle w:val="headertext"/>
        <w:spacing w:after="240" w:afterAutospacing="0"/>
        <w:jc w:val="center"/>
        <w:rPr>
          <w:rFonts w:ascii="Arial" w:hAnsi="Arial" w:cs="Arial"/>
        </w:rPr>
      </w:pPr>
      <w:r w:rsidRPr="00DA1572">
        <w:rPr>
          <w:rFonts w:ascii="Arial" w:hAnsi="Arial" w:cs="Arial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</w:tblGrid>
      <w:tr w:rsidR="009A6CCB" w:rsidRPr="00DA1572" w:rsidTr="00BD419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A6CCB" w:rsidRPr="00DA1572" w:rsidRDefault="009A6CCB" w:rsidP="004E21C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A1572">
              <w:rPr>
                <w:rFonts w:ascii="Arial" w:hAnsi="Arial" w:cs="Arial"/>
              </w:rPr>
              <w:t>О внесении изменени</w:t>
            </w:r>
            <w:r w:rsidR="004D25F1" w:rsidRPr="00DA1572">
              <w:rPr>
                <w:rFonts w:ascii="Arial" w:hAnsi="Arial" w:cs="Arial"/>
              </w:rPr>
              <w:t>й</w:t>
            </w:r>
            <w:r w:rsidRPr="00DA1572">
              <w:rPr>
                <w:rFonts w:ascii="Arial" w:hAnsi="Arial" w:cs="Arial"/>
              </w:rPr>
              <w:t xml:space="preserve"> в Административный регламент предоставления муниципальной услуги по выдаче разрешения на вырубку, кронирование или посадку деревьев и кустарников, утвержденный постановлением исполнительного комитета</w:t>
            </w:r>
            <w:r w:rsidR="00BD419E" w:rsidRPr="00DA1572">
              <w:rPr>
                <w:rFonts w:ascii="Arial" w:hAnsi="Arial" w:cs="Arial"/>
              </w:rPr>
              <w:t xml:space="preserve"> </w:t>
            </w:r>
            <w:proofErr w:type="spellStart"/>
            <w:r w:rsidR="004E21C3" w:rsidRPr="00DA1572">
              <w:rPr>
                <w:rFonts w:ascii="Arial" w:hAnsi="Arial" w:cs="Arial"/>
              </w:rPr>
              <w:t>Псякского</w:t>
            </w:r>
            <w:proofErr w:type="spellEnd"/>
            <w:r w:rsidRPr="00DA1572">
              <w:rPr>
                <w:rFonts w:ascii="Arial" w:hAnsi="Arial" w:cs="Arial"/>
              </w:rPr>
              <w:t xml:space="preserve"> сельского поселения от 0</w:t>
            </w:r>
            <w:r w:rsidR="004E21C3" w:rsidRPr="00DA1572">
              <w:rPr>
                <w:rFonts w:ascii="Arial" w:hAnsi="Arial" w:cs="Arial"/>
              </w:rPr>
              <w:t>8</w:t>
            </w:r>
            <w:r w:rsidRPr="00DA1572">
              <w:rPr>
                <w:rFonts w:ascii="Arial" w:hAnsi="Arial" w:cs="Arial"/>
              </w:rPr>
              <w:t xml:space="preserve">.10. 2020 г. </w:t>
            </w:r>
            <w:r w:rsidR="00BD419E" w:rsidRPr="00DA1572">
              <w:rPr>
                <w:rFonts w:ascii="Arial" w:hAnsi="Arial" w:cs="Arial"/>
              </w:rPr>
              <w:t>№</w:t>
            </w:r>
            <w:r w:rsidR="004E21C3" w:rsidRPr="00DA1572">
              <w:rPr>
                <w:rFonts w:ascii="Arial" w:hAnsi="Arial" w:cs="Arial"/>
              </w:rPr>
              <w:t xml:space="preserve"> 9</w:t>
            </w:r>
          </w:p>
        </w:tc>
      </w:tr>
    </w:tbl>
    <w:p w:rsidR="00BD419E" w:rsidRPr="00DA1572" w:rsidRDefault="00BD419E" w:rsidP="00BD419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25F1" w:rsidRPr="00DA1572" w:rsidRDefault="004D25F1" w:rsidP="004D25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 xml:space="preserve">В соответствии с решением Совета </w:t>
      </w:r>
      <w:proofErr w:type="spellStart"/>
      <w:r w:rsidR="004E21C3" w:rsidRPr="00DA1572">
        <w:rPr>
          <w:rFonts w:ascii="Arial" w:hAnsi="Arial" w:cs="Arial"/>
          <w:sz w:val="24"/>
          <w:szCs w:val="24"/>
        </w:rPr>
        <w:t>Псякского</w:t>
      </w:r>
      <w:proofErr w:type="spellEnd"/>
      <w:r w:rsidRPr="00DA1572">
        <w:rPr>
          <w:rFonts w:ascii="Arial" w:hAnsi="Arial" w:cs="Arial"/>
          <w:sz w:val="24"/>
          <w:szCs w:val="24"/>
        </w:rPr>
        <w:t xml:space="preserve"> сельского поселения от 15.02.2021г №</w:t>
      </w:r>
      <w:r w:rsidR="004E21C3" w:rsidRPr="00DA1572">
        <w:rPr>
          <w:rFonts w:ascii="Arial" w:hAnsi="Arial" w:cs="Arial"/>
          <w:sz w:val="24"/>
          <w:szCs w:val="24"/>
        </w:rPr>
        <w:t xml:space="preserve"> </w:t>
      </w:r>
      <w:r w:rsidR="00983BC7" w:rsidRPr="00DA1572">
        <w:rPr>
          <w:rFonts w:ascii="Arial" w:hAnsi="Arial" w:cs="Arial"/>
          <w:sz w:val="24"/>
          <w:szCs w:val="24"/>
        </w:rPr>
        <w:t>2</w:t>
      </w:r>
      <w:r w:rsidR="004E21C3" w:rsidRPr="00DA1572">
        <w:rPr>
          <w:rFonts w:ascii="Arial" w:hAnsi="Arial" w:cs="Arial"/>
          <w:sz w:val="24"/>
          <w:szCs w:val="24"/>
        </w:rPr>
        <w:t xml:space="preserve"> </w:t>
      </w:r>
      <w:r w:rsidRPr="00DA1572">
        <w:rPr>
          <w:rFonts w:ascii="Arial" w:hAnsi="Arial" w:cs="Arial"/>
          <w:sz w:val="24"/>
          <w:szCs w:val="24"/>
        </w:rPr>
        <w:t xml:space="preserve"> «Об утверждении Положения о порядке вырубки зеленых</w:t>
      </w:r>
    </w:p>
    <w:p w:rsidR="009A6CCB" w:rsidRPr="00DA1572" w:rsidRDefault="004D25F1" w:rsidP="004D25F1">
      <w:pPr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 xml:space="preserve">насаждений на территории </w:t>
      </w:r>
      <w:proofErr w:type="spellStart"/>
      <w:r w:rsidR="004E21C3" w:rsidRPr="00DA1572">
        <w:rPr>
          <w:rFonts w:ascii="Arial" w:hAnsi="Arial" w:cs="Arial"/>
          <w:sz w:val="24"/>
          <w:szCs w:val="24"/>
        </w:rPr>
        <w:t>Псякского</w:t>
      </w:r>
      <w:proofErr w:type="spellEnd"/>
      <w:r w:rsidRPr="00DA1572"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 </w:t>
      </w:r>
      <w:r w:rsidR="009A6CCB" w:rsidRPr="00DA1572">
        <w:rPr>
          <w:rFonts w:ascii="Arial" w:hAnsi="Arial" w:cs="Arial"/>
          <w:sz w:val="24"/>
          <w:szCs w:val="24"/>
        </w:rPr>
        <w:t>постановляю:</w:t>
      </w:r>
    </w:p>
    <w:p w:rsidR="009A6CCB" w:rsidRPr="00DA1572" w:rsidRDefault="009A6CCB" w:rsidP="00BD41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 xml:space="preserve">1. Внести в </w:t>
      </w:r>
      <w:r w:rsidR="004D25F1" w:rsidRPr="00DA1572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выдаче разрешения на вырубку, кронирование или посадку деревьев и кустарников, утвержденный постановлением исполнительного комитета </w:t>
      </w:r>
      <w:proofErr w:type="spellStart"/>
      <w:r w:rsidR="004E21C3" w:rsidRPr="00DA1572">
        <w:rPr>
          <w:rFonts w:ascii="Arial" w:hAnsi="Arial" w:cs="Arial"/>
          <w:sz w:val="24"/>
          <w:szCs w:val="24"/>
        </w:rPr>
        <w:t>Псякского</w:t>
      </w:r>
      <w:proofErr w:type="spellEnd"/>
      <w:r w:rsidR="004D25F1" w:rsidRPr="00DA1572">
        <w:rPr>
          <w:rFonts w:ascii="Arial" w:hAnsi="Arial" w:cs="Arial"/>
          <w:sz w:val="24"/>
          <w:szCs w:val="24"/>
        </w:rPr>
        <w:t xml:space="preserve"> сельского поселения от 0</w:t>
      </w:r>
      <w:r w:rsidR="004E21C3" w:rsidRPr="00DA1572">
        <w:rPr>
          <w:rFonts w:ascii="Arial" w:hAnsi="Arial" w:cs="Arial"/>
          <w:sz w:val="24"/>
          <w:szCs w:val="24"/>
        </w:rPr>
        <w:t>8</w:t>
      </w:r>
      <w:r w:rsidR="004D25F1" w:rsidRPr="00DA1572">
        <w:rPr>
          <w:rFonts w:ascii="Arial" w:hAnsi="Arial" w:cs="Arial"/>
          <w:sz w:val="24"/>
          <w:szCs w:val="24"/>
        </w:rPr>
        <w:t>.10. 2020 г. №</w:t>
      </w:r>
      <w:r w:rsidR="004E21C3" w:rsidRPr="00DA1572">
        <w:rPr>
          <w:rFonts w:ascii="Arial" w:hAnsi="Arial" w:cs="Arial"/>
          <w:sz w:val="24"/>
          <w:szCs w:val="24"/>
        </w:rPr>
        <w:t xml:space="preserve"> 9</w:t>
      </w:r>
      <w:r w:rsidRPr="00DA1572">
        <w:rPr>
          <w:rFonts w:ascii="Arial" w:hAnsi="Arial" w:cs="Arial"/>
          <w:sz w:val="24"/>
          <w:szCs w:val="24"/>
        </w:rPr>
        <w:t>, следующ</w:t>
      </w:r>
      <w:r w:rsidR="004D25F1" w:rsidRPr="00DA1572">
        <w:rPr>
          <w:rFonts w:ascii="Arial" w:hAnsi="Arial" w:cs="Arial"/>
          <w:sz w:val="24"/>
          <w:szCs w:val="24"/>
        </w:rPr>
        <w:t>ие изменения</w:t>
      </w:r>
      <w:r w:rsidRPr="00DA1572">
        <w:rPr>
          <w:rFonts w:ascii="Arial" w:hAnsi="Arial" w:cs="Arial"/>
          <w:sz w:val="24"/>
          <w:szCs w:val="24"/>
        </w:rPr>
        <w:t>:</w:t>
      </w:r>
    </w:p>
    <w:p w:rsidR="00BE032A" w:rsidRPr="00DA1572" w:rsidRDefault="00DC64D7" w:rsidP="00BE032A">
      <w:pPr>
        <w:tabs>
          <w:tab w:val="left" w:pos="1134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>1.1.</w:t>
      </w:r>
      <w:r w:rsidR="00BE032A" w:rsidRPr="00DA1572">
        <w:rPr>
          <w:rFonts w:ascii="Arial" w:hAnsi="Arial" w:cs="Arial"/>
          <w:sz w:val="24"/>
          <w:szCs w:val="24"/>
        </w:rPr>
        <w:t xml:space="preserve">пункт 2.6 дополнить подпунктом </w:t>
      </w:r>
      <w:r w:rsidR="001B7C29" w:rsidRPr="00DA1572">
        <w:rPr>
          <w:rFonts w:ascii="Arial" w:hAnsi="Arial" w:cs="Arial"/>
          <w:sz w:val="24"/>
          <w:szCs w:val="24"/>
        </w:rPr>
        <w:t xml:space="preserve">2 </w:t>
      </w:r>
      <w:r w:rsidR="00BE032A" w:rsidRPr="00DA1572">
        <w:rPr>
          <w:rFonts w:ascii="Arial" w:hAnsi="Arial" w:cs="Arial"/>
          <w:sz w:val="24"/>
          <w:szCs w:val="24"/>
        </w:rPr>
        <w:t>следующего содержания:</w:t>
      </w:r>
    </w:p>
    <w:p w:rsidR="00BE032A" w:rsidRPr="00DA1572" w:rsidRDefault="00BE032A" w:rsidP="00BE032A">
      <w:pPr>
        <w:tabs>
          <w:tab w:val="left" w:pos="1134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>«2) сведения о</w:t>
      </w:r>
      <w:r w:rsidR="00DF126D" w:rsidRPr="00DA1572">
        <w:rPr>
          <w:rFonts w:ascii="Arial" w:hAnsi="Arial" w:cs="Arial"/>
          <w:sz w:val="24"/>
          <w:szCs w:val="24"/>
        </w:rPr>
        <w:t xml:space="preserve"> наличии (</w:t>
      </w:r>
      <w:r w:rsidRPr="00DA1572">
        <w:rPr>
          <w:rFonts w:ascii="Arial" w:hAnsi="Arial" w:cs="Arial"/>
          <w:sz w:val="24"/>
          <w:szCs w:val="24"/>
        </w:rPr>
        <w:t>отсутствии</w:t>
      </w:r>
      <w:r w:rsidR="00DF126D" w:rsidRPr="00DA1572">
        <w:rPr>
          <w:rFonts w:ascii="Arial" w:hAnsi="Arial" w:cs="Arial"/>
          <w:sz w:val="24"/>
          <w:szCs w:val="24"/>
        </w:rPr>
        <w:t>)</w:t>
      </w:r>
      <w:r w:rsidRPr="00DA1572">
        <w:rPr>
          <w:rFonts w:ascii="Arial" w:hAnsi="Arial" w:cs="Arial"/>
          <w:sz w:val="24"/>
          <w:szCs w:val="24"/>
        </w:rPr>
        <w:t xml:space="preserve"> задолженности по налогам, сборам и иным платежам в бюджеты бюджетной системы Российской Федерации – ФНС России</w:t>
      </w:r>
      <w:r w:rsidR="00320425" w:rsidRPr="00DA1572">
        <w:rPr>
          <w:rFonts w:ascii="Arial" w:hAnsi="Arial" w:cs="Arial"/>
          <w:sz w:val="24"/>
          <w:szCs w:val="24"/>
        </w:rPr>
        <w:t>, за исключением случаев, связанных с аварийными ситуациями</w:t>
      </w:r>
      <w:proofErr w:type="gramStart"/>
      <w:r w:rsidR="00DC64D7" w:rsidRPr="00DA1572">
        <w:rPr>
          <w:rFonts w:ascii="Arial" w:hAnsi="Arial" w:cs="Arial"/>
          <w:sz w:val="24"/>
          <w:szCs w:val="24"/>
        </w:rPr>
        <w:t>.</w:t>
      </w:r>
      <w:r w:rsidR="00320425" w:rsidRPr="00DA1572">
        <w:rPr>
          <w:rFonts w:ascii="Arial" w:hAnsi="Arial" w:cs="Arial"/>
          <w:sz w:val="24"/>
          <w:szCs w:val="24"/>
        </w:rPr>
        <w:t>»</w:t>
      </w:r>
      <w:r w:rsidR="00DC64D7" w:rsidRPr="00DA1572">
        <w:rPr>
          <w:rFonts w:ascii="Arial" w:hAnsi="Arial" w:cs="Arial"/>
          <w:sz w:val="24"/>
          <w:szCs w:val="24"/>
        </w:rPr>
        <w:t>;</w:t>
      </w:r>
      <w:proofErr w:type="gramEnd"/>
    </w:p>
    <w:p w:rsidR="00BE032A" w:rsidRPr="00DA1572" w:rsidRDefault="00DC64D7" w:rsidP="00BE032A">
      <w:pPr>
        <w:tabs>
          <w:tab w:val="left" w:pos="1134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 xml:space="preserve">1.2. </w:t>
      </w:r>
      <w:r w:rsidR="00BE032A" w:rsidRPr="00DA1572">
        <w:rPr>
          <w:rFonts w:ascii="Arial" w:hAnsi="Arial" w:cs="Arial"/>
          <w:sz w:val="24"/>
          <w:szCs w:val="24"/>
        </w:rPr>
        <w:t>пункт 2.8 дополнить подпунктом</w:t>
      </w:r>
      <w:r w:rsidR="001B7C29" w:rsidRPr="00DA1572">
        <w:rPr>
          <w:rFonts w:ascii="Arial" w:hAnsi="Arial" w:cs="Arial"/>
          <w:sz w:val="24"/>
          <w:szCs w:val="24"/>
        </w:rPr>
        <w:t xml:space="preserve"> 4</w:t>
      </w:r>
      <w:r w:rsidR="00BE032A" w:rsidRPr="00DA1572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BE032A" w:rsidRPr="00DA1572" w:rsidRDefault="00BE032A" w:rsidP="00BE032A">
      <w:pPr>
        <w:tabs>
          <w:tab w:val="left" w:pos="1134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>«</w:t>
      </w:r>
      <w:r w:rsidR="00320425" w:rsidRPr="00DA1572">
        <w:rPr>
          <w:rFonts w:ascii="Arial" w:hAnsi="Arial" w:cs="Arial"/>
          <w:sz w:val="24"/>
          <w:szCs w:val="24"/>
        </w:rPr>
        <w:t>4</w:t>
      </w:r>
      <w:r w:rsidRPr="00DA1572">
        <w:rPr>
          <w:rFonts w:ascii="Arial" w:hAnsi="Arial" w:cs="Arial"/>
          <w:sz w:val="24"/>
          <w:szCs w:val="24"/>
        </w:rPr>
        <w:t>) наличие задолженности по налогам, сборам и иным платежам в бюджеты бюджетной системы Российской Федерации</w:t>
      </w:r>
      <w:proofErr w:type="gramStart"/>
      <w:r w:rsidRPr="00DA1572">
        <w:rPr>
          <w:rFonts w:ascii="Arial" w:hAnsi="Arial" w:cs="Arial"/>
          <w:sz w:val="24"/>
          <w:szCs w:val="24"/>
        </w:rPr>
        <w:t>.»;</w:t>
      </w:r>
      <w:proofErr w:type="gramEnd"/>
    </w:p>
    <w:p w:rsidR="00BE032A" w:rsidRPr="00DA1572" w:rsidRDefault="00DC64D7" w:rsidP="00BE032A">
      <w:pPr>
        <w:tabs>
          <w:tab w:val="left" w:pos="1134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572">
        <w:rPr>
          <w:rFonts w:ascii="Arial" w:hAnsi="Arial" w:cs="Arial"/>
          <w:sz w:val="24"/>
          <w:szCs w:val="24"/>
        </w:rPr>
        <w:t>1.3. а</w:t>
      </w:r>
      <w:r w:rsidR="00320425" w:rsidRPr="00DA1572">
        <w:rPr>
          <w:rFonts w:ascii="Arial" w:hAnsi="Arial" w:cs="Arial"/>
          <w:sz w:val="24"/>
          <w:szCs w:val="24"/>
        </w:rPr>
        <w:t xml:space="preserve">бзац первый </w:t>
      </w:r>
      <w:r w:rsidR="00BE032A" w:rsidRPr="00DA1572">
        <w:rPr>
          <w:rFonts w:ascii="Arial" w:hAnsi="Arial" w:cs="Arial"/>
          <w:sz w:val="24"/>
          <w:szCs w:val="24"/>
        </w:rPr>
        <w:t>пункт</w:t>
      </w:r>
      <w:r w:rsidR="00320425" w:rsidRPr="00DA1572">
        <w:rPr>
          <w:rFonts w:ascii="Arial" w:hAnsi="Arial" w:cs="Arial"/>
          <w:sz w:val="24"/>
          <w:szCs w:val="24"/>
        </w:rPr>
        <w:t>а</w:t>
      </w:r>
      <w:r w:rsidR="00BE032A" w:rsidRPr="00DA1572">
        <w:rPr>
          <w:rFonts w:ascii="Arial" w:hAnsi="Arial" w:cs="Arial"/>
          <w:sz w:val="24"/>
          <w:szCs w:val="24"/>
        </w:rPr>
        <w:t xml:space="preserve"> 3.4.1 </w:t>
      </w:r>
      <w:r w:rsidR="00320425" w:rsidRPr="00DA1572">
        <w:rPr>
          <w:rFonts w:ascii="Arial" w:hAnsi="Arial" w:cs="Arial"/>
          <w:sz w:val="24"/>
          <w:szCs w:val="24"/>
        </w:rPr>
        <w:t>д</w:t>
      </w:r>
      <w:r w:rsidR="00BE032A" w:rsidRPr="00DA1572">
        <w:rPr>
          <w:rFonts w:ascii="Arial" w:hAnsi="Arial" w:cs="Arial"/>
          <w:sz w:val="24"/>
          <w:szCs w:val="24"/>
        </w:rPr>
        <w:t xml:space="preserve">ополнить </w:t>
      </w:r>
      <w:r w:rsidR="00320425" w:rsidRPr="00DA1572">
        <w:rPr>
          <w:rFonts w:ascii="Arial" w:hAnsi="Arial" w:cs="Arial"/>
          <w:sz w:val="24"/>
          <w:szCs w:val="24"/>
        </w:rPr>
        <w:t>словами «и</w:t>
      </w:r>
      <w:r w:rsidR="00BE032A" w:rsidRPr="00DA1572">
        <w:rPr>
          <w:rFonts w:ascii="Arial" w:hAnsi="Arial" w:cs="Arial"/>
          <w:sz w:val="24"/>
          <w:szCs w:val="24"/>
        </w:rPr>
        <w:t xml:space="preserve"> сведени</w:t>
      </w:r>
      <w:r w:rsidR="00320425" w:rsidRPr="00DA1572">
        <w:rPr>
          <w:rFonts w:ascii="Arial" w:hAnsi="Arial" w:cs="Arial"/>
          <w:sz w:val="24"/>
          <w:szCs w:val="24"/>
        </w:rPr>
        <w:t>й</w:t>
      </w:r>
      <w:r w:rsidR="00BE032A" w:rsidRPr="00DA1572">
        <w:rPr>
          <w:rFonts w:ascii="Arial" w:hAnsi="Arial" w:cs="Arial"/>
          <w:sz w:val="24"/>
          <w:szCs w:val="24"/>
        </w:rPr>
        <w:t xml:space="preserve"> о </w:t>
      </w:r>
      <w:r w:rsidR="00DF126D" w:rsidRPr="00DA1572">
        <w:rPr>
          <w:rFonts w:ascii="Arial" w:hAnsi="Arial" w:cs="Arial"/>
          <w:sz w:val="24"/>
          <w:szCs w:val="24"/>
        </w:rPr>
        <w:t>наличии (отсутствии) задолженности по налогам, сборам и иным платежам в бюджеты бюджетной системы Российской Федерации</w:t>
      </w:r>
      <w:proofErr w:type="gramStart"/>
      <w:r w:rsidR="00BE032A" w:rsidRPr="00DA1572">
        <w:rPr>
          <w:rFonts w:ascii="Arial" w:hAnsi="Arial" w:cs="Arial"/>
          <w:sz w:val="24"/>
          <w:szCs w:val="24"/>
        </w:rPr>
        <w:t>.».</w:t>
      </w:r>
      <w:proofErr w:type="gramEnd"/>
    </w:p>
    <w:p w:rsidR="00BE032A" w:rsidRPr="00DA1572" w:rsidRDefault="00320425" w:rsidP="00BD419E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DA1572">
        <w:rPr>
          <w:rFonts w:ascii="Arial" w:hAnsi="Arial" w:cs="Arial"/>
        </w:rPr>
        <w:t xml:space="preserve">2. Постановление исполнительного комитета </w:t>
      </w:r>
      <w:proofErr w:type="spellStart"/>
      <w:r w:rsidR="004E21C3" w:rsidRPr="00DA1572">
        <w:rPr>
          <w:rFonts w:ascii="Arial" w:hAnsi="Arial" w:cs="Arial"/>
        </w:rPr>
        <w:t>Псякского</w:t>
      </w:r>
      <w:proofErr w:type="spellEnd"/>
      <w:r w:rsidRPr="00DA1572">
        <w:rPr>
          <w:rFonts w:ascii="Arial" w:hAnsi="Arial" w:cs="Arial"/>
        </w:rPr>
        <w:t xml:space="preserve"> сельского поселения от 15.02.2021 г. №</w:t>
      </w:r>
      <w:r w:rsidR="004E21C3" w:rsidRPr="00DA1572">
        <w:rPr>
          <w:rFonts w:ascii="Arial" w:hAnsi="Arial" w:cs="Arial"/>
        </w:rPr>
        <w:t xml:space="preserve"> </w:t>
      </w:r>
      <w:r w:rsidR="00B3588A">
        <w:rPr>
          <w:rFonts w:ascii="Arial" w:hAnsi="Arial" w:cs="Arial"/>
        </w:rPr>
        <w:t>2</w:t>
      </w:r>
      <w:bookmarkStart w:id="0" w:name="_GoBack"/>
      <w:bookmarkEnd w:id="0"/>
      <w:r w:rsidRPr="00DA1572">
        <w:rPr>
          <w:rFonts w:ascii="Arial" w:hAnsi="Arial" w:cs="Arial"/>
        </w:rPr>
        <w:t xml:space="preserve"> «О внесении изменений в Административный регламент предоставления муниципальной услуги по выдаче разрешения на вырубку, кронирование или посадку деревьев и кустарников, утвержденный постановлением исполнительного комитета </w:t>
      </w:r>
      <w:proofErr w:type="spellStart"/>
      <w:r w:rsidR="004E21C3" w:rsidRPr="00DA1572">
        <w:rPr>
          <w:rFonts w:ascii="Arial" w:hAnsi="Arial" w:cs="Arial"/>
        </w:rPr>
        <w:t>Псякского</w:t>
      </w:r>
      <w:proofErr w:type="spellEnd"/>
      <w:r w:rsidRPr="00DA1572">
        <w:rPr>
          <w:rFonts w:ascii="Arial" w:hAnsi="Arial" w:cs="Arial"/>
        </w:rPr>
        <w:t xml:space="preserve"> сельского поселения от 0</w:t>
      </w:r>
      <w:r w:rsidR="004E21C3" w:rsidRPr="00DA1572">
        <w:rPr>
          <w:rFonts w:ascii="Arial" w:hAnsi="Arial" w:cs="Arial"/>
        </w:rPr>
        <w:t>8</w:t>
      </w:r>
      <w:r w:rsidRPr="00DA1572">
        <w:rPr>
          <w:rFonts w:ascii="Arial" w:hAnsi="Arial" w:cs="Arial"/>
        </w:rPr>
        <w:t>.10. 2020 г. №</w:t>
      </w:r>
      <w:r w:rsidR="004E21C3" w:rsidRPr="00DA1572">
        <w:rPr>
          <w:rFonts w:ascii="Arial" w:hAnsi="Arial" w:cs="Arial"/>
        </w:rPr>
        <w:t xml:space="preserve"> </w:t>
      </w:r>
      <w:r w:rsidR="00DA770D">
        <w:rPr>
          <w:rFonts w:ascii="Arial" w:hAnsi="Arial" w:cs="Arial"/>
        </w:rPr>
        <w:t xml:space="preserve"> 9 </w:t>
      </w:r>
      <w:r w:rsidRPr="00DA1572">
        <w:rPr>
          <w:rFonts w:ascii="Arial" w:hAnsi="Arial" w:cs="Arial"/>
        </w:rPr>
        <w:t>» признать утратившим силу.</w:t>
      </w:r>
    </w:p>
    <w:p w:rsidR="009A6CCB" w:rsidRPr="00DA1572" w:rsidRDefault="00320425" w:rsidP="00BD419E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DA1572">
        <w:rPr>
          <w:rFonts w:ascii="Arial" w:hAnsi="Arial" w:cs="Arial"/>
        </w:rPr>
        <w:t>3</w:t>
      </w:r>
      <w:r w:rsidR="009A6CCB" w:rsidRPr="00DA1572">
        <w:rPr>
          <w:rFonts w:ascii="Arial" w:hAnsi="Arial" w:cs="Arial"/>
        </w:rPr>
        <w:t xml:space="preserve">.Опубликовать настоящее постановление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3B0E86" w:rsidRPr="00DA1572" w:rsidRDefault="003B0E86" w:rsidP="00BD419E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</w:p>
    <w:p w:rsidR="003B0E86" w:rsidRPr="00DA1572" w:rsidRDefault="003B0E86" w:rsidP="00BD419E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DA1572">
        <w:rPr>
          <w:rFonts w:ascii="Arial" w:hAnsi="Arial" w:cs="Arial"/>
        </w:rPr>
        <w:t>Руководитель                                                       Г.Ш. Нафиков</w:t>
      </w:r>
    </w:p>
    <w:p w:rsidR="009A6CCB" w:rsidRDefault="009A6CCB" w:rsidP="00BD419E">
      <w:pPr>
        <w:ind w:firstLine="567"/>
        <w:jc w:val="both"/>
        <w:rPr>
          <w:sz w:val="28"/>
          <w:szCs w:val="28"/>
        </w:rPr>
      </w:pPr>
    </w:p>
    <w:sectPr w:rsidR="009A6CCB" w:rsidSect="003B0E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76" w:rsidRDefault="008F4776" w:rsidP="00D3372C">
      <w:r>
        <w:separator/>
      </w:r>
    </w:p>
  </w:endnote>
  <w:endnote w:type="continuationSeparator" w:id="0">
    <w:p w:rsidR="008F4776" w:rsidRDefault="008F4776" w:rsidP="00D3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76" w:rsidRDefault="008F4776" w:rsidP="00D3372C">
      <w:r>
        <w:separator/>
      </w:r>
    </w:p>
  </w:footnote>
  <w:footnote w:type="continuationSeparator" w:id="0">
    <w:p w:rsidR="008F4776" w:rsidRDefault="008F4776" w:rsidP="00D3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B9F"/>
    <w:multiLevelType w:val="hybridMultilevel"/>
    <w:tmpl w:val="1B98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B"/>
    <w:rsid w:val="000D70FD"/>
    <w:rsid w:val="001B7C29"/>
    <w:rsid w:val="001E5608"/>
    <w:rsid w:val="00320425"/>
    <w:rsid w:val="003B0E86"/>
    <w:rsid w:val="003D5FFC"/>
    <w:rsid w:val="004617BE"/>
    <w:rsid w:val="004D25F1"/>
    <w:rsid w:val="004E21C3"/>
    <w:rsid w:val="005408D7"/>
    <w:rsid w:val="00553C2C"/>
    <w:rsid w:val="00556EE2"/>
    <w:rsid w:val="00557E49"/>
    <w:rsid w:val="00753666"/>
    <w:rsid w:val="0089561B"/>
    <w:rsid w:val="008F4776"/>
    <w:rsid w:val="00983BC7"/>
    <w:rsid w:val="00995607"/>
    <w:rsid w:val="009A6CCB"/>
    <w:rsid w:val="00B3588A"/>
    <w:rsid w:val="00BD419E"/>
    <w:rsid w:val="00BE032A"/>
    <w:rsid w:val="00D3372C"/>
    <w:rsid w:val="00DA1572"/>
    <w:rsid w:val="00DA770D"/>
    <w:rsid w:val="00DC64D7"/>
    <w:rsid w:val="00DF126D"/>
    <w:rsid w:val="00EB1C61"/>
    <w:rsid w:val="00ED2E68"/>
    <w:rsid w:val="00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A6CC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9A6CCB"/>
  </w:style>
  <w:style w:type="paragraph" w:customStyle="1" w:styleId="formattext">
    <w:name w:val="formattext"/>
    <w:basedOn w:val="a"/>
    <w:rsid w:val="009A6CC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9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3372C"/>
    <w:pPr>
      <w:autoSpaceDE/>
      <w:autoSpaceDN/>
      <w:ind w:left="720" w:firstLine="113"/>
      <w:contextualSpacing/>
      <w:jc w:val="both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5">
    <w:name w:val="Абзац списка Знак"/>
    <w:basedOn w:val="a0"/>
    <w:link w:val="a4"/>
    <w:uiPriority w:val="34"/>
    <w:rsid w:val="00D3372C"/>
    <w:rPr>
      <w:rFonts w:cs="Times New Roman"/>
      <w:sz w:val="24"/>
      <w:szCs w:val="24"/>
      <w:lang w:val="en-US" w:bidi="en-US"/>
    </w:rPr>
  </w:style>
  <w:style w:type="paragraph" w:styleId="a6">
    <w:name w:val="footnote text"/>
    <w:basedOn w:val="a"/>
    <w:link w:val="a7"/>
    <w:semiHidden/>
    <w:unhideWhenUsed/>
    <w:rsid w:val="00D3372C"/>
    <w:pPr>
      <w:overflowPunct w:val="0"/>
      <w:adjustRightInd w:val="0"/>
      <w:textAlignment w:val="baseline"/>
    </w:pPr>
  </w:style>
  <w:style w:type="character" w:customStyle="1" w:styleId="a7">
    <w:name w:val="Текст сноски Знак"/>
    <w:basedOn w:val="a0"/>
    <w:link w:val="a6"/>
    <w:semiHidden/>
    <w:rsid w:val="00D33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3372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B0E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A6CC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9A6CCB"/>
  </w:style>
  <w:style w:type="paragraph" w:customStyle="1" w:styleId="formattext">
    <w:name w:val="formattext"/>
    <w:basedOn w:val="a"/>
    <w:rsid w:val="009A6CC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9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3372C"/>
    <w:pPr>
      <w:autoSpaceDE/>
      <w:autoSpaceDN/>
      <w:ind w:left="720" w:firstLine="113"/>
      <w:contextualSpacing/>
      <w:jc w:val="both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5">
    <w:name w:val="Абзац списка Знак"/>
    <w:basedOn w:val="a0"/>
    <w:link w:val="a4"/>
    <w:uiPriority w:val="34"/>
    <w:rsid w:val="00D3372C"/>
    <w:rPr>
      <w:rFonts w:cs="Times New Roman"/>
      <w:sz w:val="24"/>
      <w:szCs w:val="24"/>
      <w:lang w:val="en-US" w:bidi="en-US"/>
    </w:rPr>
  </w:style>
  <w:style w:type="paragraph" w:styleId="a6">
    <w:name w:val="footnote text"/>
    <w:basedOn w:val="a"/>
    <w:link w:val="a7"/>
    <w:semiHidden/>
    <w:unhideWhenUsed/>
    <w:rsid w:val="00D3372C"/>
    <w:pPr>
      <w:overflowPunct w:val="0"/>
      <w:adjustRightInd w:val="0"/>
      <w:textAlignment w:val="baseline"/>
    </w:pPr>
  </w:style>
  <w:style w:type="character" w:customStyle="1" w:styleId="a7">
    <w:name w:val="Текст сноски Знак"/>
    <w:basedOn w:val="a0"/>
    <w:link w:val="a6"/>
    <w:semiHidden/>
    <w:rsid w:val="00D33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3372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B0E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psyk</cp:lastModifiedBy>
  <cp:revision>10</cp:revision>
  <cp:lastPrinted>2021-03-23T11:02:00Z</cp:lastPrinted>
  <dcterms:created xsi:type="dcterms:W3CDTF">2021-02-24T12:43:00Z</dcterms:created>
  <dcterms:modified xsi:type="dcterms:W3CDTF">2021-03-23T11:02:00Z</dcterms:modified>
</cp:coreProperties>
</file>